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E955" w14:textId="6A8E7180" w:rsidR="008C159E" w:rsidRDefault="005F0E66" w:rsidP="00E93D8F">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t>
      </w:r>
      <w:r w:rsidR="002A42B5">
        <w:rPr>
          <w:sz w:val="44"/>
          <w:szCs w:val="44"/>
          <w:u w:val="single"/>
        </w:rPr>
        <w:br/>
      </w:r>
      <w:r w:rsidR="00397584">
        <w:rPr>
          <w:sz w:val="44"/>
          <w:szCs w:val="44"/>
          <w:u w:val="single"/>
        </w:rPr>
        <w:t>1151 13</w:t>
      </w:r>
      <w:r w:rsidR="00397584" w:rsidRPr="00397584">
        <w:rPr>
          <w:sz w:val="44"/>
          <w:szCs w:val="44"/>
          <w:u w:val="single"/>
          <w:vertAlign w:val="superscript"/>
        </w:rPr>
        <w:t>th</w:t>
      </w:r>
      <w:r w:rsidR="00397584">
        <w:rPr>
          <w:sz w:val="44"/>
          <w:szCs w:val="44"/>
          <w:u w:val="single"/>
        </w:rPr>
        <w:t xml:space="preserve"> Rd</w:t>
      </w:r>
      <w:r w:rsidR="00AE1751">
        <w:rPr>
          <w:sz w:val="44"/>
          <w:szCs w:val="44"/>
          <w:u w:val="single"/>
        </w:rPr>
        <w:t>., Burlington, Kansas</w:t>
      </w:r>
      <w:r w:rsidR="00D40B40">
        <w:rPr>
          <w:sz w:val="44"/>
          <w:szCs w:val="44"/>
          <w:u w:val="single"/>
        </w:rPr>
        <w:br/>
        <w:t xml:space="preserve">TRACT </w:t>
      </w:r>
      <w:r w:rsidR="008605C7">
        <w:rPr>
          <w:sz w:val="44"/>
          <w:szCs w:val="44"/>
          <w:u w:val="single"/>
        </w:rPr>
        <w:t>3</w:t>
      </w:r>
    </w:p>
    <w:p w14:paraId="75A5290B" w14:textId="6AB09E19" w:rsidR="00C272BC" w:rsidRPr="00C272BC" w:rsidRDefault="00C272BC" w:rsidP="00E93D8F">
      <w:pPr>
        <w:jc w:val="center"/>
        <w:rPr>
          <w:i/>
          <w:iCs/>
          <w:sz w:val="44"/>
          <w:szCs w:val="44"/>
          <w:u w:val="single"/>
        </w:rPr>
      </w:pPr>
      <w:r>
        <w:rPr>
          <w:color w:val="000000"/>
          <w:sz w:val="28"/>
          <w:szCs w:val="28"/>
        </w:rPr>
        <w:t> </w:t>
      </w:r>
      <w:r w:rsidRPr="00D814F0">
        <w:rPr>
          <w:b/>
          <w:bCs/>
          <w:i/>
          <w:iCs/>
          <w:color w:val="000000"/>
          <w:sz w:val="28"/>
          <w:szCs w:val="28"/>
          <w:highlight w:val="yellow"/>
        </w:rPr>
        <w:t>UPDATE: </w:t>
      </w:r>
      <w:r w:rsidRPr="00D814F0">
        <w:rPr>
          <w:i/>
          <w:iCs/>
          <w:color w:val="000000"/>
          <w:sz w:val="28"/>
          <w:szCs w:val="28"/>
          <w:highlight w:val="yellow"/>
        </w:rPr>
        <w:t>Contrary to information provided previously, due to dry conditions, the tenant did not  plant after wheat soybeans and full possession will transfer at closing.</w:t>
      </w:r>
    </w:p>
    <w:p w14:paraId="71B5C276" w14:textId="77777777" w:rsidR="00E21621"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8605C7">
        <w:rPr>
          <w:sz w:val="28"/>
          <w:szCs w:val="28"/>
        </w:rPr>
        <w:t>79</w:t>
      </w:r>
      <w:r w:rsidR="006769EA">
        <w:rPr>
          <w:sz w:val="28"/>
          <w:szCs w:val="28"/>
        </w:rPr>
        <w:t xml:space="preserve"> </w:t>
      </w:r>
      <w:proofErr w:type="gramStart"/>
      <w:r w:rsidRPr="00584365">
        <w:rPr>
          <w:sz w:val="28"/>
          <w:szCs w:val="28"/>
        </w:rPr>
        <w:t>acres more or less</w:t>
      </w:r>
      <w:proofErr w:type="gramEnd"/>
      <w:r w:rsidR="00E21621" w:rsidRPr="00584365">
        <w:rPr>
          <w:sz w:val="28"/>
          <w:szCs w:val="28"/>
        </w:rPr>
        <w:t>. If a subsequent survey by the Buyer shows a greater or lesser acreage amount, this will not affect the purchase or purchase price.</w:t>
      </w:r>
    </w:p>
    <w:p w14:paraId="7F9C9B11" w14:textId="77777777" w:rsidR="00E93D8F" w:rsidRDefault="00E93D8F" w:rsidP="00E93D8F">
      <w:pPr>
        <w:rPr>
          <w:sz w:val="28"/>
          <w:szCs w:val="28"/>
        </w:rPr>
      </w:pPr>
      <w:r>
        <w:rPr>
          <w:b/>
          <w:bCs/>
          <w:sz w:val="28"/>
          <w:szCs w:val="28"/>
        </w:rPr>
        <w:t>DISCLOSURE:</w:t>
      </w:r>
      <w:r>
        <w:rPr>
          <w:sz w:val="28"/>
          <w:szCs w:val="28"/>
        </w:rPr>
        <w:t xml:space="preserve"> The septic system on this property does not meet County code requirements and will need improvements made to meet County code. To discuss this matter with the Coffey County Sanitation Officer, you can call Marilyn Eccles at 620-364-8631.</w:t>
      </w:r>
    </w:p>
    <w:p w14:paraId="2216FF46" w14:textId="7F4B1E0B"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8605C7">
        <w:rPr>
          <w:sz w:val="28"/>
          <w:szCs w:val="28"/>
        </w:rPr>
        <w:t>2</w:t>
      </w:r>
      <w:r w:rsidR="006769EA">
        <w:rPr>
          <w:sz w:val="28"/>
          <w:szCs w:val="28"/>
        </w:rPr>
        <w:t>0</w:t>
      </w:r>
      <w:r w:rsidR="009E1C91">
        <w:rPr>
          <w:sz w:val="28"/>
          <w:szCs w:val="28"/>
        </w:rPr>
        <w:t xml:space="preserve">,000.00 </w:t>
      </w:r>
      <w:r w:rsidR="00FD5481">
        <w:rPr>
          <w:sz w:val="28"/>
          <w:szCs w:val="28"/>
        </w:rPr>
        <w:t xml:space="preserve">payable to </w:t>
      </w:r>
      <w:r w:rsidR="009B6426">
        <w:rPr>
          <w:sz w:val="28"/>
          <w:szCs w:val="28"/>
        </w:rPr>
        <w:t>Coffey County Land</w:t>
      </w:r>
      <w:r w:rsidR="009E1C91">
        <w:rPr>
          <w:sz w:val="28"/>
          <w:szCs w:val="28"/>
        </w:rPr>
        <w:t xml:space="preserve">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48061F03"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lastRenderedPageBreak/>
        <w:t>POSSESSION AND TENANCY:</w:t>
      </w:r>
      <w:r>
        <w:rPr>
          <w:sz w:val="28"/>
          <w:szCs w:val="28"/>
        </w:rPr>
        <w:t xml:space="preserve"> Possession </w:t>
      </w:r>
      <w:r w:rsidR="003C6CEC">
        <w:rPr>
          <w:sz w:val="28"/>
          <w:szCs w:val="28"/>
        </w:rPr>
        <w:t xml:space="preserve">will take place at closing. </w:t>
      </w:r>
    </w:p>
    <w:p w14:paraId="4B7B586F" w14:textId="0B6D4ABE" w:rsidR="00102998" w:rsidRPr="009F0F6C" w:rsidRDefault="00EB3FCB">
      <w:pPr>
        <w:rPr>
          <w:sz w:val="28"/>
          <w:szCs w:val="28"/>
        </w:rPr>
      </w:pPr>
      <w:r w:rsidRPr="00DC0552">
        <w:rPr>
          <w:b/>
          <w:bCs/>
          <w:sz w:val="28"/>
          <w:szCs w:val="28"/>
        </w:rPr>
        <w:t>20</w:t>
      </w:r>
      <w:r w:rsidR="00C97BD6">
        <w:rPr>
          <w:b/>
          <w:bCs/>
          <w:sz w:val="28"/>
          <w:szCs w:val="28"/>
        </w:rPr>
        <w:t>20</w:t>
      </w:r>
      <w:r w:rsidRPr="00DC0552">
        <w:rPr>
          <w:b/>
          <w:bCs/>
          <w:sz w:val="28"/>
          <w:szCs w:val="28"/>
        </w:rPr>
        <w:t xml:space="preserve">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57793A9C"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B6426">
        <w:rPr>
          <w:sz w:val="28"/>
          <w:szCs w:val="28"/>
        </w:rPr>
        <w:t>Coffey County Land</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D184371"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AE1751">
        <w:rPr>
          <w:sz w:val="28"/>
          <w:szCs w:val="28"/>
        </w:rPr>
        <w:t xml:space="preserve">August </w:t>
      </w:r>
      <w:r w:rsidR="00D40B40">
        <w:rPr>
          <w:sz w:val="28"/>
          <w:szCs w:val="28"/>
        </w:rPr>
        <w:t>2</w:t>
      </w:r>
      <w:r w:rsidR="008605C7">
        <w:rPr>
          <w:sz w:val="28"/>
          <w:szCs w:val="28"/>
        </w:rPr>
        <w:t>4th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0D6B88C8"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B6426">
        <w:rPr>
          <w:sz w:val="28"/>
          <w:szCs w:val="28"/>
        </w:rPr>
        <w:t>Coffey</w:t>
      </w:r>
      <w:r w:rsidR="009E1C91">
        <w:rPr>
          <w:sz w:val="28"/>
          <w:szCs w:val="28"/>
        </w:rPr>
        <w:t xml:space="preserve"> County</w:t>
      </w:r>
      <w:r w:rsidR="009B6426">
        <w:rPr>
          <w:sz w:val="28"/>
          <w:szCs w:val="28"/>
        </w:rPr>
        <w:t xml:space="preserve"> Land</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lastRenderedPageBreak/>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recommended. All sales 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w:t>
      </w:r>
      <w:proofErr w:type="gramStart"/>
      <w:r w:rsidR="007A7CEA" w:rsidRPr="009F0F6C">
        <w:rPr>
          <w:sz w:val="28"/>
          <w:szCs w:val="28"/>
        </w:rPr>
        <w:t>Any and all</w:t>
      </w:r>
      <w:proofErr w:type="gramEnd"/>
      <w:r w:rsidR="007A7CEA" w:rsidRPr="009F0F6C">
        <w:rPr>
          <w:sz w:val="28"/>
          <w:szCs w:val="28"/>
        </w:rPr>
        <w:t xml:space="preserve">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w:t>
      </w:r>
      <w:proofErr w:type="gramStart"/>
      <w:r>
        <w:rPr>
          <w:sz w:val="28"/>
          <w:szCs w:val="28"/>
        </w:rPr>
        <w:t>understands</w:t>
      </w:r>
      <w:proofErr w:type="gramEnd"/>
      <w:r>
        <w:rPr>
          <w:sz w:val="28"/>
          <w:szCs w:val="28"/>
        </w:rPr>
        <w:t xml:space="preserve">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7AFECDD2" w:rsidR="00385F62"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 xml:space="preserve">to all terms and conditions of sale. </w:t>
      </w:r>
      <w:r w:rsidR="006B4CCF">
        <w:rPr>
          <w:sz w:val="28"/>
          <w:szCs w:val="28"/>
        </w:rPr>
        <w:t xml:space="preserve">The Seller reserves the right to reject </w:t>
      </w:r>
      <w:proofErr w:type="gramStart"/>
      <w:r w:rsidR="006B4CCF">
        <w:rPr>
          <w:sz w:val="28"/>
          <w:szCs w:val="28"/>
        </w:rPr>
        <w:t>any and all</w:t>
      </w:r>
      <w:proofErr w:type="gramEnd"/>
      <w:r w:rsidR="006B4CCF">
        <w:rPr>
          <w:sz w:val="28"/>
          <w:szCs w:val="28"/>
        </w:rPr>
        <w:t xml:space="preserve"> bids</w:t>
      </w:r>
      <w:r w:rsidR="00542964">
        <w:rPr>
          <w:sz w:val="28"/>
          <w:szCs w:val="28"/>
        </w:rPr>
        <w:t>. All announcements on auction day supersede any previous marketing or advertising.</w:t>
      </w:r>
    </w:p>
    <w:p w14:paraId="1C2AF4A4" w14:textId="36F7FB17" w:rsidR="008D680C" w:rsidRDefault="008D680C">
      <w:pPr>
        <w:rPr>
          <w:sz w:val="28"/>
          <w:szCs w:val="28"/>
        </w:rPr>
      </w:pPr>
    </w:p>
    <w:p w14:paraId="62686E15" w14:textId="155ABB92" w:rsidR="008D680C" w:rsidRPr="009F0F6C" w:rsidRDefault="008D680C">
      <w:pPr>
        <w:rPr>
          <w:sz w:val="28"/>
          <w:szCs w:val="28"/>
        </w:rPr>
      </w:pPr>
      <w:r>
        <w:rPr>
          <w:sz w:val="28"/>
          <w:szCs w:val="28"/>
        </w:rPr>
        <w:t>___________________________</w:t>
      </w:r>
      <w:r w:rsidR="000F425D">
        <w:rPr>
          <w:sz w:val="28"/>
          <w:szCs w:val="28"/>
        </w:rPr>
        <w:t>_</w:t>
      </w:r>
      <w:r>
        <w:rPr>
          <w:sz w:val="28"/>
          <w:szCs w:val="28"/>
        </w:rPr>
        <w:t xml:space="preserve">_      </w:t>
      </w:r>
      <w:r w:rsidR="000F425D">
        <w:rPr>
          <w:sz w:val="28"/>
          <w:szCs w:val="28"/>
        </w:rPr>
        <w:t>_________</w:t>
      </w:r>
      <w:r>
        <w:rPr>
          <w:sz w:val="28"/>
          <w:szCs w:val="28"/>
        </w:rPr>
        <w:t xml:space="preserve">           </w:t>
      </w:r>
      <w:r>
        <w:rPr>
          <w:sz w:val="28"/>
          <w:szCs w:val="28"/>
        </w:rPr>
        <w:br/>
        <w:t>B</w:t>
      </w:r>
      <w:r w:rsidR="000F425D">
        <w:rPr>
          <w:sz w:val="28"/>
          <w:szCs w:val="28"/>
        </w:rPr>
        <w:t>idder</w:t>
      </w:r>
      <w:r>
        <w:rPr>
          <w:sz w:val="28"/>
          <w:szCs w:val="28"/>
        </w:rPr>
        <w:t xml:space="preserve"> Signature                                          </w:t>
      </w:r>
      <w:r w:rsidR="000F425D">
        <w:rPr>
          <w:sz w:val="28"/>
          <w:szCs w:val="28"/>
        </w:rPr>
        <w:t xml:space="preserve">  </w:t>
      </w:r>
      <w:r>
        <w:rPr>
          <w:sz w:val="28"/>
          <w:szCs w:val="28"/>
        </w:rPr>
        <w:t xml:space="preserve">  </w:t>
      </w:r>
      <w:r w:rsidR="000F425D">
        <w:rPr>
          <w:sz w:val="28"/>
          <w:szCs w:val="28"/>
        </w:rPr>
        <w:t>Date</w:t>
      </w:r>
      <w:r>
        <w:rPr>
          <w:sz w:val="28"/>
          <w:szCs w:val="28"/>
        </w:rPr>
        <w:t xml:space="preserve">                   </w:t>
      </w:r>
      <w:r>
        <w:rPr>
          <w:sz w:val="28"/>
          <w:szCs w:val="28"/>
        </w:rPr>
        <w:br/>
      </w:r>
      <w:r>
        <w:rPr>
          <w:sz w:val="28"/>
          <w:szCs w:val="28"/>
        </w:rPr>
        <w:br/>
      </w:r>
      <w:r>
        <w:rPr>
          <w:sz w:val="28"/>
          <w:szCs w:val="28"/>
        </w:rPr>
        <w:lastRenderedPageBreak/>
        <w:t>_____________________</w:t>
      </w:r>
      <w:r w:rsidR="000F425D">
        <w:rPr>
          <w:sz w:val="28"/>
          <w:szCs w:val="28"/>
        </w:rPr>
        <w:t>_______</w:t>
      </w:r>
      <w:r>
        <w:rPr>
          <w:sz w:val="28"/>
          <w:szCs w:val="28"/>
        </w:rPr>
        <w:t xml:space="preserve">        </w:t>
      </w:r>
      <w:r>
        <w:rPr>
          <w:sz w:val="28"/>
          <w:szCs w:val="28"/>
        </w:rPr>
        <w:br/>
        <w:t>B</w:t>
      </w:r>
      <w:r w:rsidR="000F425D">
        <w:rPr>
          <w:sz w:val="28"/>
          <w:szCs w:val="28"/>
        </w:rPr>
        <w:t xml:space="preserve">idder </w:t>
      </w:r>
      <w:r>
        <w:rPr>
          <w:sz w:val="28"/>
          <w:szCs w:val="28"/>
        </w:rPr>
        <w:t xml:space="preserve">Print Name      </w:t>
      </w:r>
    </w:p>
    <w:sectPr w:rsidR="008D680C"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2BA82" w14:textId="77777777" w:rsidR="00AA05C5" w:rsidRDefault="00AA05C5" w:rsidP="00F15456">
      <w:pPr>
        <w:spacing w:after="0" w:line="240" w:lineRule="auto"/>
      </w:pPr>
      <w:r>
        <w:separator/>
      </w:r>
    </w:p>
  </w:endnote>
  <w:endnote w:type="continuationSeparator" w:id="0">
    <w:p w14:paraId="3E80E884" w14:textId="77777777" w:rsidR="00AA05C5" w:rsidRDefault="00AA05C5"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731B" w14:textId="77777777" w:rsidR="00AA05C5" w:rsidRDefault="00AA05C5" w:rsidP="00F15456">
      <w:pPr>
        <w:spacing w:after="0" w:line="240" w:lineRule="auto"/>
      </w:pPr>
      <w:r>
        <w:separator/>
      </w:r>
    </w:p>
  </w:footnote>
  <w:footnote w:type="continuationSeparator" w:id="0">
    <w:p w14:paraId="3CA7B5A0" w14:textId="77777777" w:rsidR="00AA05C5" w:rsidRDefault="00AA05C5"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26B7E"/>
    <w:rsid w:val="00033F14"/>
    <w:rsid w:val="00050A98"/>
    <w:rsid w:val="0007677F"/>
    <w:rsid w:val="0009439A"/>
    <w:rsid w:val="000F425D"/>
    <w:rsid w:val="001024B6"/>
    <w:rsid w:val="00102998"/>
    <w:rsid w:val="001227E3"/>
    <w:rsid w:val="00181331"/>
    <w:rsid w:val="00185B2C"/>
    <w:rsid w:val="001A4917"/>
    <w:rsid w:val="001B0899"/>
    <w:rsid w:val="001C1842"/>
    <w:rsid w:val="001F2445"/>
    <w:rsid w:val="002646AC"/>
    <w:rsid w:val="00272968"/>
    <w:rsid w:val="00296E8A"/>
    <w:rsid w:val="002A42B5"/>
    <w:rsid w:val="002B5803"/>
    <w:rsid w:val="002D0A32"/>
    <w:rsid w:val="002E3137"/>
    <w:rsid w:val="00314CEF"/>
    <w:rsid w:val="00321AF5"/>
    <w:rsid w:val="00327154"/>
    <w:rsid w:val="0033068C"/>
    <w:rsid w:val="003343F7"/>
    <w:rsid w:val="00336293"/>
    <w:rsid w:val="00343C75"/>
    <w:rsid w:val="0034703A"/>
    <w:rsid w:val="00362172"/>
    <w:rsid w:val="003640B6"/>
    <w:rsid w:val="00385F62"/>
    <w:rsid w:val="00397584"/>
    <w:rsid w:val="003C1C61"/>
    <w:rsid w:val="003C6CEC"/>
    <w:rsid w:val="00407458"/>
    <w:rsid w:val="00413A9A"/>
    <w:rsid w:val="004416A0"/>
    <w:rsid w:val="00462833"/>
    <w:rsid w:val="004C2F46"/>
    <w:rsid w:val="004C3772"/>
    <w:rsid w:val="004C4119"/>
    <w:rsid w:val="004C78F6"/>
    <w:rsid w:val="004D6696"/>
    <w:rsid w:val="004D7B5C"/>
    <w:rsid w:val="004F1543"/>
    <w:rsid w:val="00542964"/>
    <w:rsid w:val="00570CE2"/>
    <w:rsid w:val="00574335"/>
    <w:rsid w:val="00584365"/>
    <w:rsid w:val="005A5E7E"/>
    <w:rsid w:val="005C658D"/>
    <w:rsid w:val="005D5415"/>
    <w:rsid w:val="005E1FFA"/>
    <w:rsid w:val="005F0E66"/>
    <w:rsid w:val="00605BFB"/>
    <w:rsid w:val="00626AA1"/>
    <w:rsid w:val="00633074"/>
    <w:rsid w:val="0066171A"/>
    <w:rsid w:val="006751F7"/>
    <w:rsid w:val="006769EA"/>
    <w:rsid w:val="00691A10"/>
    <w:rsid w:val="006B4CCF"/>
    <w:rsid w:val="006D5AA3"/>
    <w:rsid w:val="00733F5E"/>
    <w:rsid w:val="00770F69"/>
    <w:rsid w:val="00786E04"/>
    <w:rsid w:val="007A7CEA"/>
    <w:rsid w:val="007B0CF6"/>
    <w:rsid w:val="007C6266"/>
    <w:rsid w:val="007F4886"/>
    <w:rsid w:val="00821257"/>
    <w:rsid w:val="0084054E"/>
    <w:rsid w:val="008605C7"/>
    <w:rsid w:val="00896504"/>
    <w:rsid w:val="00897EE4"/>
    <w:rsid w:val="008C159E"/>
    <w:rsid w:val="008D0DF5"/>
    <w:rsid w:val="008D680C"/>
    <w:rsid w:val="008F1C89"/>
    <w:rsid w:val="008F4C86"/>
    <w:rsid w:val="008F6049"/>
    <w:rsid w:val="00900BD7"/>
    <w:rsid w:val="00964BD1"/>
    <w:rsid w:val="009B6426"/>
    <w:rsid w:val="009E1C91"/>
    <w:rsid w:val="009F0F6C"/>
    <w:rsid w:val="00A02511"/>
    <w:rsid w:val="00A33A4F"/>
    <w:rsid w:val="00A55ACE"/>
    <w:rsid w:val="00A7702B"/>
    <w:rsid w:val="00AA05C5"/>
    <w:rsid w:val="00AD0FD1"/>
    <w:rsid w:val="00AE1751"/>
    <w:rsid w:val="00B131CE"/>
    <w:rsid w:val="00B25407"/>
    <w:rsid w:val="00B30222"/>
    <w:rsid w:val="00B35E93"/>
    <w:rsid w:val="00B6412C"/>
    <w:rsid w:val="00B74A21"/>
    <w:rsid w:val="00B7655E"/>
    <w:rsid w:val="00BC4B15"/>
    <w:rsid w:val="00BE1A9A"/>
    <w:rsid w:val="00C0726C"/>
    <w:rsid w:val="00C21369"/>
    <w:rsid w:val="00C272BC"/>
    <w:rsid w:val="00C31718"/>
    <w:rsid w:val="00C40CF2"/>
    <w:rsid w:val="00C6082D"/>
    <w:rsid w:val="00C97BD6"/>
    <w:rsid w:val="00CA1347"/>
    <w:rsid w:val="00CA3E2C"/>
    <w:rsid w:val="00CA45C2"/>
    <w:rsid w:val="00CF5EB2"/>
    <w:rsid w:val="00D40B40"/>
    <w:rsid w:val="00D528B2"/>
    <w:rsid w:val="00D814F0"/>
    <w:rsid w:val="00D94DB2"/>
    <w:rsid w:val="00DC0552"/>
    <w:rsid w:val="00E21621"/>
    <w:rsid w:val="00E41250"/>
    <w:rsid w:val="00E4132E"/>
    <w:rsid w:val="00E93D8F"/>
    <w:rsid w:val="00E96948"/>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2258">
      <w:bodyDiv w:val="1"/>
      <w:marLeft w:val="0"/>
      <w:marRight w:val="0"/>
      <w:marTop w:val="0"/>
      <w:marBottom w:val="0"/>
      <w:divBdr>
        <w:top w:val="none" w:sz="0" w:space="0" w:color="auto"/>
        <w:left w:val="none" w:sz="0" w:space="0" w:color="auto"/>
        <w:bottom w:val="none" w:sz="0" w:space="0" w:color="auto"/>
        <w:right w:val="none" w:sz="0" w:space="0" w:color="auto"/>
      </w:divBdr>
    </w:div>
    <w:div w:id="1913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8</cp:revision>
  <cp:lastPrinted>2020-07-01T17:41:00Z</cp:lastPrinted>
  <dcterms:created xsi:type="dcterms:W3CDTF">2020-06-10T14:12:00Z</dcterms:created>
  <dcterms:modified xsi:type="dcterms:W3CDTF">2020-07-14T14:24:00Z</dcterms:modified>
</cp:coreProperties>
</file>